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4623FC04" w:rsidR="00010F32" w:rsidRPr="00E24ACE" w:rsidRDefault="00FF7AF6" w:rsidP="00E24ACE">
      <w:pPr>
        <w:jc w:val="right"/>
        <w:rPr>
          <w:rFonts w:ascii="Arial" w:hAnsi="Arial" w:cs="Arial"/>
          <w:color w:val="595959"/>
          <w:sz w:val="24"/>
        </w:rPr>
      </w:pPr>
      <w:r>
        <w:rPr>
          <w:rFonts w:ascii="Arial" w:hAnsi="Arial" w:cs="Arial"/>
          <w:color w:val="595959"/>
          <w:sz w:val="24"/>
        </w:rPr>
        <w:t>1</w:t>
      </w:r>
      <w:r w:rsidR="00FA77F7">
        <w:rPr>
          <w:rFonts w:ascii="Arial" w:hAnsi="Arial" w:cs="Arial"/>
          <w:color w:val="595959"/>
          <w:sz w:val="24"/>
          <w:lang w:val="en-US"/>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w:t>
      </w:r>
      <w:proofErr w:type="spellStart"/>
      <w:r w:rsidRPr="00FF7AF6">
        <w:rPr>
          <w:rFonts w:ascii="Arial" w:eastAsia="Calibri" w:hAnsi="Arial" w:cs="Arial"/>
          <w:color w:val="525252"/>
          <w:sz w:val="24"/>
          <w:szCs w:val="24"/>
        </w:rPr>
        <w:t>Сбер</w:t>
      </w:r>
      <w:proofErr w:type="spellEnd"/>
      <w:r w:rsidRPr="00FF7AF6">
        <w:rPr>
          <w:rFonts w:ascii="Arial" w:eastAsia="Calibri" w:hAnsi="Arial" w:cs="Arial"/>
          <w:color w:val="525252"/>
          <w:sz w:val="24"/>
          <w:szCs w:val="24"/>
        </w:rPr>
        <w:t xml:space="preserve">,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 xml:space="preserve">программного директора «Точки кипения» ДГТУ Сергея </w:t>
      </w:r>
      <w:proofErr w:type="spellStart"/>
      <w:r w:rsidRPr="00FF7AF6">
        <w:rPr>
          <w:rFonts w:ascii="Arial" w:eastAsia="Calibri" w:hAnsi="Arial" w:cs="Arial"/>
          <w:b/>
          <w:color w:val="525252"/>
          <w:sz w:val="24"/>
          <w:szCs w:val="24"/>
        </w:rPr>
        <w:t>Коцуконя</w:t>
      </w:r>
      <w:proofErr w:type="spellEnd"/>
      <w:r w:rsidRPr="00FF7AF6">
        <w:rPr>
          <w:rFonts w:ascii="Arial" w:eastAsia="Calibri" w:hAnsi="Arial" w:cs="Arial"/>
          <w:color w:val="525252"/>
          <w:sz w:val="24"/>
          <w:szCs w:val="24"/>
        </w:rPr>
        <w:t xml:space="preserve">, позволят формировать новый рынок </w:t>
      </w:r>
      <w:proofErr w:type="spellStart"/>
      <w:r w:rsidRPr="00FF7AF6">
        <w:rPr>
          <w:rFonts w:ascii="Arial" w:eastAsia="Calibri" w:hAnsi="Arial" w:cs="Arial"/>
          <w:color w:val="525252"/>
          <w:sz w:val="24"/>
          <w:szCs w:val="24"/>
        </w:rPr>
        <w:t>суперсервисов</w:t>
      </w:r>
      <w:proofErr w:type="spellEnd"/>
      <w:r w:rsidRPr="00FF7AF6">
        <w:rPr>
          <w:rFonts w:ascii="Arial" w:eastAsia="Calibri" w:hAnsi="Arial" w:cs="Arial"/>
          <w:color w:val="525252"/>
          <w:sz w:val="24"/>
          <w:szCs w:val="24"/>
        </w:rPr>
        <w:t xml:space="preserve">.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w:t>
      </w:r>
      <w:proofErr w:type="spellStart"/>
      <w:r w:rsidRPr="00FF7AF6">
        <w:rPr>
          <w:rFonts w:ascii="Arial" w:eastAsia="Calibri" w:hAnsi="Arial" w:cs="Arial"/>
          <w:b/>
          <w:color w:val="525252"/>
          <w:sz w:val="24"/>
          <w:szCs w:val="24"/>
        </w:rPr>
        <w:t>Папушенко</w:t>
      </w:r>
      <w:proofErr w:type="spellEnd"/>
      <w:r w:rsidRPr="00FF7AF6">
        <w:rPr>
          <w:rFonts w:ascii="Arial" w:eastAsia="Calibri" w:hAnsi="Arial" w:cs="Arial"/>
          <w:b/>
          <w:color w:val="525252"/>
          <w:sz w:val="24"/>
          <w:szCs w:val="24"/>
        </w:rPr>
        <w:t xml:space="preserve">, министр экономического развития Ростовской области.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w:t>
      </w:r>
      <w:r w:rsidRPr="00FF7AF6">
        <w:rPr>
          <w:rFonts w:ascii="Arial" w:eastAsia="Calibri" w:hAnsi="Arial" w:cs="Arial"/>
          <w:i/>
          <w:color w:val="525252"/>
          <w:sz w:val="24"/>
          <w:szCs w:val="24"/>
        </w:rPr>
        <w:lastRenderedPageBreak/>
        <w:t>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65C2D"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65C2D"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65C2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65C2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65C2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65C2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65C2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78D8" w14:textId="77777777" w:rsidR="00165C2D" w:rsidRDefault="00165C2D" w:rsidP="00A02726">
      <w:pPr>
        <w:spacing w:after="0" w:line="240" w:lineRule="auto"/>
      </w:pPr>
      <w:r>
        <w:separator/>
      </w:r>
    </w:p>
  </w:endnote>
  <w:endnote w:type="continuationSeparator" w:id="0">
    <w:p w14:paraId="0B4E4D20" w14:textId="77777777" w:rsidR="00165C2D" w:rsidRDefault="00165C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F7AF6">
          <w:rPr>
            <w:noProof/>
          </w:rPr>
          <w:t>4</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8936" w14:textId="77777777" w:rsidR="00165C2D" w:rsidRDefault="00165C2D" w:rsidP="00A02726">
      <w:pPr>
        <w:spacing w:after="0" w:line="240" w:lineRule="auto"/>
      </w:pPr>
      <w:r>
        <w:separator/>
      </w:r>
    </w:p>
  </w:footnote>
  <w:footnote w:type="continuationSeparator" w:id="0">
    <w:p w14:paraId="539EE1FD" w14:textId="77777777" w:rsidR="00165C2D" w:rsidRDefault="00165C2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165C2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65C2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165C2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1F0EB93A-953A-49E9-A3B8-76FBB49E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ustomXml" Target="../customXml/item3.xml"/><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AC42D-5A9D-4E16-A28E-A646820893BC}">
  <ds:schemaRefs>
    <ds:schemaRef ds:uri="http://schemas.openxmlformats.org/officeDocument/2006/bibliography"/>
  </ds:schemaRefs>
</ds:datastoreItem>
</file>

<file path=customXml/itemProps2.xml><?xml version="1.0" encoding="utf-8"?>
<ds:datastoreItem xmlns:ds="http://schemas.openxmlformats.org/officeDocument/2006/customXml" ds:itemID="{EAF3F9C5-0154-4239-B14F-8D6BBE85F9F5}"/>
</file>

<file path=customXml/itemProps3.xml><?xml version="1.0" encoding="utf-8"?>
<ds:datastoreItem xmlns:ds="http://schemas.openxmlformats.org/officeDocument/2006/customXml" ds:itemID="{BEF15878-1841-4EC9-9DA1-11FE194209C6}"/>
</file>

<file path=customXml/itemProps4.xml><?xml version="1.0" encoding="utf-8"?>
<ds:datastoreItem xmlns:ds="http://schemas.openxmlformats.org/officeDocument/2006/customXml" ds:itemID="{24E54ADF-E9B3-466D-B057-4D9B00175E3C}"/>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4</cp:revision>
  <cp:lastPrinted>2020-02-13T18:03:00Z</cp:lastPrinted>
  <dcterms:created xsi:type="dcterms:W3CDTF">2020-10-15T17:02:00Z</dcterms:created>
  <dcterms:modified xsi:type="dcterms:W3CDTF">2020-10-15T19:10:00Z</dcterms:modified>
</cp:coreProperties>
</file>